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A83E" w14:textId="5FA7855C" w:rsidR="00C00EFE" w:rsidRDefault="00C00EFE" w:rsidP="00C00EFE">
      <w:pPr>
        <w:jc w:val="center"/>
        <w:rPr>
          <w:rFonts w:ascii="Palatino Linotype" w:hAnsi="Palatino Linotype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Palatino Linotype" w:hAnsi="Palatino Linotype" w:cs="Times New Roman"/>
          <w:b/>
          <w:sz w:val="24"/>
          <w:szCs w:val="24"/>
          <w:lang w:val="en-US"/>
        </w:rPr>
        <w:t>HONORS WORLD</w:t>
      </w:r>
      <w:r w:rsidRPr="008D26CA">
        <w:rPr>
          <w:rFonts w:ascii="Palatino Linotype" w:hAnsi="Palatino Linotype" w:cs="Times New Roman"/>
          <w:b/>
          <w:sz w:val="24"/>
          <w:szCs w:val="24"/>
          <w:lang w:val="en-US"/>
        </w:rPr>
        <w:t xml:space="preserve"> GEOGRAPHY </w:t>
      </w:r>
    </w:p>
    <w:p w14:paraId="3A660D6B" w14:textId="110DF61E" w:rsidR="00C00EFE" w:rsidRPr="008D26CA" w:rsidRDefault="00C00EFE" w:rsidP="00C00EFE">
      <w:pPr>
        <w:jc w:val="center"/>
        <w:rPr>
          <w:rFonts w:ascii="Palatino Linotype" w:hAnsi="Palatino Linotype" w:cs="Times New Roman"/>
          <w:b/>
          <w:sz w:val="24"/>
          <w:szCs w:val="24"/>
          <w:lang w:val="en-US"/>
        </w:rPr>
      </w:pPr>
      <w:r>
        <w:rPr>
          <w:rFonts w:ascii="Palatino Linotype" w:hAnsi="Palatino Linotype" w:cs="Times New Roman"/>
          <w:b/>
          <w:sz w:val="24"/>
          <w:szCs w:val="24"/>
          <w:lang w:val="en-US"/>
        </w:rPr>
        <w:t xml:space="preserve">Final Exam </w:t>
      </w:r>
    </w:p>
    <w:p w14:paraId="781D92DE" w14:textId="77777777" w:rsidR="00C00EFE" w:rsidRPr="008D26CA" w:rsidRDefault="00C00EFE" w:rsidP="00C00EFE">
      <w:pPr>
        <w:jc w:val="center"/>
        <w:rPr>
          <w:rFonts w:ascii="Palatino Linotype" w:hAnsi="Palatino Linotype" w:cs="Times New Roman"/>
          <w:b/>
          <w:sz w:val="24"/>
          <w:szCs w:val="24"/>
          <w:lang w:val="en-US"/>
        </w:rPr>
      </w:pPr>
      <w:r w:rsidRPr="008D26CA">
        <w:rPr>
          <w:rFonts w:ascii="Palatino Linotype" w:hAnsi="Palatino Linotype" w:cs="Times New Roman"/>
          <w:b/>
          <w:sz w:val="24"/>
          <w:szCs w:val="24"/>
          <w:lang w:val="en-US"/>
        </w:rPr>
        <w:t>Free Response Question</w:t>
      </w:r>
    </w:p>
    <w:p w14:paraId="6582359C" w14:textId="572B70BA" w:rsidR="00C00EFE" w:rsidRDefault="00C00EFE" w:rsidP="00C00EFE">
      <w:pPr>
        <w:rPr>
          <w:rFonts w:ascii="Palatino Linotype" w:hAnsi="Palatino Linotype" w:cs="Times New Roman"/>
          <w:sz w:val="20"/>
          <w:szCs w:val="20"/>
          <w:lang w:val="en-US"/>
        </w:rPr>
      </w:pPr>
      <w:r w:rsidRPr="00646551">
        <w:rPr>
          <w:rFonts w:ascii="Palatino Linotype" w:hAnsi="Palatino Linotype" w:cs="Times New Roman"/>
          <w:b/>
          <w:sz w:val="20"/>
          <w:szCs w:val="20"/>
          <w:lang w:val="en-US"/>
        </w:rPr>
        <w:t>Directions:</w:t>
      </w:r>
      <w:r w:rsidRPr="00646551">
        <w:rPr>
          <w:rFonts w:ascii="Palatino Linotype" w:hAnsi="Palatino Linotype" w:cs="Times New Roman"/>
          <w:sz w:val="20"/>
          <w:szCs w:val="20"/>
          <w:lang w:val="en-US"/>
        </w:rPr>
        <w:t xml:space="preserve">  You have </w:t>
      </w:r>
      <w:r>
        <w:rPr>
          <w:rFonts w:ascii="Palatino Linotype" w:hAnsi="Palatino Linotype" w:cs="Times New Roman"/>
          <w:sz w:val="20"/>
          <w:szCs w:val="20"/>
          <w:u w:val="single"/>
          <w:lang w:val="en-US"/>
        </w:rPr>
        <w:t>30</w:t>
      </w:r>
      <w:r w:rsidRPr="00646551">
        <w:rPr>
          <w:rFonts w:ascii="Palatino Linotype" w:hAnsi="Palatino Linotype" w:cs="Times New Roman"/>
          <w:sz w:val="20"/>
          <w:szCs w:val="20"/>
          <w:u w:val="single"/>
          <w:lang w:val="en-US"/>
        </w:rPr>
        <w:t xml:space="preserve"> minutes</w:t>
      </w:r>
      <w:r w:rsidRPr="00646551">
        <w:rPr>
          <w:rFonts w:ascii="Palatino Linotype" w:hAnsi="Palatino Linotype" w:cs="Times New Roman"/>
          <w:sz w:val="20"/>
          <w:szCs w:val="20"/>
          <w:lang w:val="en-US"/>
        </w:rPr>
        <w:t xml:space="preserve"> to answer 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ONE of </w:t>
      </w:r>
      <w:r w:rsidRPr="00646551">
        <w:rPr>
          <w:rFonts w:ascii="Palatino Linotype" w:hAnsi="Palatino Linotype" w:cs="Times New Roman"/>
          <w:sz w:val="20"/>
          <w:szCs w:val="20"/>
          <w:lang w:val="en-US"/>
        </w:rPr>
        <w:t>the following question</w:t>
      </w:r>
      <w:r>
        <w:rPr>
          <w:rFonts w:ascii="Palatino Linotype" w:hAnsi="Palatino Linotype" w:cs="Times New Roman"/>
          <w:sz w:val="20"/>
          <w:szCs w:val="20"/>
          <w:lang w:val="en-US"/>
        </w:rPr>
        <w:t>s</w:t>
      </w:r>
      <w:r w:rsidRPr="00646551">
        <w:rPr>
          <w:rFonts w:ascii="Palatino Linotype" w:hAnsi="Palatino Linotype" w:cs="Times New Roman"/>
          <w:sz w:val="20"/>
          <w:szCs w:val="20"/>
          <w:lang w:val="en-US"/>
        </w:rPr>
        <w:t xml:space="preserve">.  It is suggested that you take up to 5 minutes of this time to plan and outline each answer. While a formal essay is not required, it is not enough to answer a question by merely listing facts. Illustrate your answers with substantive geographic examples where appropriate. Be sure that </w:t>
      </w:r>
      <w:proofErr w:type="spellStart"/>
      <w:r w:rsidRPr="00646551">
        <w:rPr>
          <w:rFonts w:ascii="Palatino Linotype" w:hAnsi="Palatino Linotype" w:cs="Times New Roman"/>
          <w:sz w:val="20"/>
          <w:szCs w:val="20"/>
          <w:lang w:val="en-US"/>
        </w:rPr>
        <w:t>you</w:t>
      </w:r>
      <w:proofErr w:type="spellEnd"/>
      <w:r w:rsidRPr="00646551">
        <w:rPr>
          <w:rFonts w:ascii="Palatino Linotype" w:hAnsi="Palatino Linotype" w:cs="Times New Roman"/>
          <w:sz w:val="20"/>
          <w:szCs w:val="20"/>
          <w:lang w:val="en-US"/>
        </w:rPr>
        <w:t xml:space="preserve"> number each of your answers, including individual parts, on your paper as the questions are numbered below.</w:t>
      </w:r>
    </w:p>
    <w:p w14:paraId="4F4F9656" w14:textId="1558B4AE" w:rsidR="00C00EFE" w:rsidRDefault="008752E5" w:rsidP="00C00EFE">
      <w:pPr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sz w:val="20"/>
          <w:szCs w:val="20"/>
          <w:lang w:val="en-US"/>
        </w:rPr>
        <w:t>1.</w:t>
      </w:r>
      <w:r w:rsidR="00C00EFE">
        <w:rPr>
          <w:rFonts w:ascii="Palatino Linotype" w:hAnsi="Palatino Linotype" w:cs="Times New Roman"/>
          <w:sz w:val="20"/>
          <w:szCs w:val="20"/>
          <w:lang w:val="en-US"/>
        </w:rPr>
        <w:t xml:space="preserve">  The film </w:t>
      </w:r>
      <w:r>
        <w:rPr>
          <w:rFonts w:ascii="Palatino Linotype" w:hAnsi="Palatino Linotype" w:cs="Times New Roman"/>
          <w:i/>
          <w:iCs/>
          <w:sz w:val="20"/>
          <w:szCs w:val="20"/>
          <w:lang w:val="en-US"/>
        </w:rPr>
        <w:t>Wall-E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 contains several ideas related to environmental and economic geography themes</w:t>
      </w:r>
      <w:r w:rsidR="00C00EFE">
        <w:rPr>
          <w:rFonts w:ascii="Palatino Linotype" w:hAnsi="Palatino Linotype" w:cs="Times New Roman"/>
          <w:sz w:val="20"/>
          <w:szCs w:val="20"/>
          <w:lang w:val="en-US"/>
        </w:rPr>
        <w:t>.</w:t>
      </w:r>
    </w:p>
    <w:p w14:paraId="3B4733F7" w14:textId="0B669AFD" w:rsidR="00C00EFE" w:rsidRPr="008752E5" w:rsidRDefault="00C00EFE" w:rsidP="008752E5">
      <w:pPr>
        <w:ind w:left="720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sz w:val="20"/>
          <w:szCs w:val="20"/>
          <w:lang w:val="en-US"/>
        </w:rPr>
        <w:t xml:space="preserve">A. </w:t>
      </w:r>
      <w:r w:rsidR="008752E5">
        <w:rPr>
          <w:rFonts w:ascii="Palatino Linotype" w:hAnsi="Palatino Linotype" w:cs="Times New Roman"/>
          <w:sz w:val="20"/>
          <w:szCs w:val="20"/>
          <w:lang w:val="en-US"/>
        </w:rPr>
        <w:t xml:space="preserve">Explain THREE specific environmental statements made in the film </w:t>
      </w:r>
      <w:r w:rsidR="008752E5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Wall-E</w:t>
      </w:r>
      <w:r w:rsidR="008752E5">
        <w:rPr>
          <w:rFonts w:ascii="Palatino Linotype" w:hAnsi="Palatino Linotype" w:cs="Times New Roman"/>
          <w:sz w:val="20"/>
          <w:szCs w:val="20"/>
          <w:lang w:val="en-US"/>
        </w:rPr>
        <w:t xml:space="preserve">, with evidence from the film to </w:t>
      </w:r>
      <w:r w:rsidR="00A01892">
        <w:rPr>
          <w:rFonts w:ascii="Palatino Linotype" w:hAnsi="Palatino Linotype" w:cs="Times New Roman"/>
          <w:sz w:val="20"/>
          <w:szCs w:val="20"/>
          <w:lang w:val="en-US"/>
        </w:rPr>
        <w:t>support</w:t>
      </w:r>
      <w:r w:rsidR="008752E5">
        <w:rPr>
          <w:rFonts w:ascii="Palatino Linotype" w:hAnsi="Palatino Linotype" w:cs="Times New Roman"/>
          <w:sz w:val="20"/>
          <w:szCs w:val="20"/>
          <w:lang w:val="en-US"/>
        </w:rPr>
        <w:t xml:space="preserve"> each statement.  </w:t>
      </w:r>
    </w:p>
    <w:p w14:paraId="35A15296" w14:textId="704F54BF" w:rsidR="00C00EFE" w:rsidRDefault="00C00EFE" w:rsidP="00C00EFE">
      <w:pPr>
        <w:ind w:left="720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sz w:val="20"/>
          <w:szCs w:val="20"/>
          <w:lang w:val="en-US"/>
        </w:rPr>
        <w:t xml:space="preserve">B. Explain </w:t>
      </w:r>
      <w:r w:rsidR="008752E5">
        <w:rPr>
          <w:rFonts w:ascii="Palatino Linotype" w:hAnsi="Palatino Linotype" w:cs="Times New Roman"/>
          <w:sz w:val="20"/>
          <w:szCs w:val="20"/>
          <w:lang w:val="en-US"/>
        </w:rPr>
        <w:t xml:space="preserve">TWO specific economic statements made in the film </w:t>
      </w:r>
      <w:r w:rsidR="008752E5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Wall</w:t>
      </w:r>
      <w:r w:rsidR="008752E5">
        <w:rPr>
          <w:rFonts w:ascii="Palatino Linotype" w:hAnsi="Palatino Linotype" w:cs="Times New Roman"/>
          <w:sz w:val="20"/>
          <w:szCs w:val="20"/>
          <w:lang w:val="en-US"/>
        </w:rPr>
        <w:t>-</w:t>
      </w:r>
      <w:r w:rsidR="008752E5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E</w:t>
      </w:r>
      <w:r w:rsidR="008752E5">
        <w:rPr>
          <w:rFonts w:ascii="Palatino Linotype" w:hAnsi="Palatino Linotype" w:cs="Times New Roman"/>
          <w:sz w:val="20"/>
          <w:szCs w:val="20"/>
          <w:lang w:val="en-US"/>
        </w:rPr>
        <w:t xml:space="preserve">, with evidence from the film to </w:t>
      </w:r>
      <w:r w:rsidR="00A01892">
        <w:rPr>
          <w:rFonts w:ascii="Palatino Linotype" w:hAnsi="Palatino Linotype" w:cs="Times New Roman"/>
          <w:sz w:val="20"/>
          <w:szCs w:val="20"/>
          <w:lang w:val="en-US"/>
        </w:rPr>
        <w:t>support</w:t>
      </w:r>
      <w:r w:rsidR="008752E5">
        <w:rPr>
          <w:rFonts w:ascii="Palatino Linotype" w:hAnsi="Palatino Linotype" w:cs="Times New Roman"/>
          <w:sz w:val="20"/>
          <w:szCs w:val="20"/>
          <w:lang w:val="en-US"/>
        </w:rPr>
        <w:t xml:space="preserve"> each statement.  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  </w:t>
      </w:r>
    </w:p>
    <w:p w14:paraId="5E0DA785" w14:textId="660F120E" w:rsidR="0094249A" w:rsidRDefault="00C00EFE" w:rsidP="008752E5">
      <w:pPr>
        <w:ind w:left="720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sz w:val="20"/>
          <w:szCs w:val="20"/>
          <w:lang w:val="en-US"/>
        </w:rPr>
        <w:t xml:space="preserve">C. </w:t>
      </w:r>
      <w:r w:rsidR="008752E5">
        <w:rPr>
          <w:rFonts w:ascii="Palatino Linotype" w:hAnsi="Palatino Linotype" w:cs="Times New Roman"/>
          <w:sz w:val="20"/>
          <w:szCs w:val="20"/>
          <w:lang w:val="en-US"/>
        </w:rPr>
        <w:t xml:space="preserve">Listen to and read the lyrics to Peter Gabriel’s song “Down to Earth.” 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8752E5">
        <w:rPr>
          <w:rFonts w:ascii="Palatino Linotype" w:hAnsi="Palatino Linotype" w:cs="Times New Roman"/>
          <w:sz w:val="20"/>
          <w:szCs w:val="20"/>
          <w:lang w:val="en-US"/>
        </w:rPr>
        <w:t>Explain how the song relates to the overall environmental message</w:t>
      </w:r>
      <w:r w:rsidR="008B74B9">
        <w:rPr>
          <w:rFonts w:ascii="Palatino Linotype" w:hAnsi="Palatino Linotype" w:cs="Times New Roman"/>
          <w:sz w:val="20"/>
          <w:szCs w:val="20"/>
          <w:lang w:val="en-US"/>
        </w:rPr>
        <w:t xml:space="preserve"> of the </w:t>
      </w:r>
      <w:proofErr w:type="gramStart"/>
      <w:r w:rsidR="008B74B9">
        <w:rPr>
          <w:rFonts w:ascii="Palatino Linotype" w:hAnsi="Palatino Linotype" w:cs="Times New Roman"/>
          <w:sz w:val="20"/>
          <w:szCs w:val="20"/>
          <w:lang w:val="en-US"/>
        </w:rPr>
        <w:t>film?</w:t>
      </w:r>
      <w:proofErr w:type="gramEnd"/>
      <w:r w:rsidR="008752E5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7464DD">
        <w:rPr>
          <w:rFonts w:ascii="Palatino Linotype" w:hAnsi="Palatino Linotype" w:cs="Times New Roman"/>
          <w:sz w:val="20"/>
          <w:szCs w:val="20"/>
          <w:lang w:val="en-US"/>
        </w:rPr>
        <w:t xml:space="preserve">How does the song relate to the overall message </w:t>
      </w:r>
      <w:r w:rsidR="008752E5">
        <w:rPr>
          <w:rFonts w:ascii="Palatino Linotype" w:hAnsi="Palatino Linotype" w:cs="Times New Roman"/>
          <w:sz w:val="20"/>
          <w:szCs w:val="20"/>
          <w:lang w:val="en-US"/>
        </w:rPr>
        <w:t>of this course</w:t>
      </w:r>
      <w:r w:rsidR="007464DD">
        <w:rPr>
          <w:rFonts w:ascii="Palatino Linotype" w:hAnsi="Palatino Linotype" w:cs="Times New Roman"/>
          <w:sz w:val="20"/>
          <w:szCs w:val="20"/>
          <w:lang w:val="en-US"/>
        </w:rPr>
        <w:t>?</w:t>
      </w:r>
      <w:r w:rsidR="008752E5">
        <w:rPr>
          <w:rFonts w:ascii="Palatino Linotype" w:hAnsi="Palatino Linotype" w:cs="Times New Roman"/>
          <w:sz w:val="20"/>
          <w:szCs w:val="20"/>
          <w:lang w:val="en-US"/>
        </w:rPr>
        <w:t xml:space="preserve">  </w:t>
      </w:r>
    </w:p>
    <w:p w14:paraId="6AF600C6" w14:textId="7A888EE8" w:rsidR="008752E5" w:rsidRDefault="008752E5" w:rsidP="008752E5">
      <w:pPr>
        <w:rPr>
          <w:rFonts w:ascii="Palatino Linotype" w:hAnsi="Palatino Linotype" w:cs="Times New Roman"/>
          <w:sz w:val="20"/>
          <w:szCs w:val="20"/>
          <w:lang w:val="en-US"/>
        </w:rPr>
      </w:pPr>
    </w:p>
    <w:p w14:paraId="63DF5889" w14:textId="55C612DA" w:rsidR="008752E5" w:rsidRDefault="008752E5" w:rsidP="008752E5">
      <w:pPr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sz w:val="20"/>
          <w:szCs w:val="20"/>
          <w:lang w:val="en-US"/>
        </w:rPr>
        <w:t xml:space="preserve">2.  The film </w:t>
      </w:r>
      <w:r>
        <w:rPr>
          <w:rFonts w:ascii="Palatino Linotype" w:hAnsi="Palatino Linotype" w:cs="Times New Roman"/>
          <w:i/>
          <w:iCs/>
          <w:sz w:val="20"/>
          <w:szCs w:val="20"/>
          <w:lang w:val="en-US"/>
        </w:rPr>
        <w:t>Black Panther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 contains several ideas related to political and cultural geography themes. </w:t>
      </w:r>
    </w:p>
    <w:p w14:paraId="2ACE0AEA" w14:textId="3EE08241" w:rsidR="008752E5" w:rsidRDefault="008752E5" w:rsidP="00A01892">
      <w:pPr>
        <w:ind w:left="720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sz w:val="20"/>
          <w:szCs w:val="20"/>
          <w:lang w:val="en-US"/>
        </w:rPr>
        <w:t xml:space="preserve">A. Explain </w:t>
      </w:r>
      <w:r w:rsidR="00A01892">
        <w:rPr>
          <w:rFonts w:ascii="Palatino Linotype" w:hAnsi="Palatino Linotype" w:cs="Times New Roman"/>
          <w:sz w:val="20"/>
          <w:szCs w:val="20"/>
          <w:lang w:val="en-US"/>
        </w:rPr>
        <w:t>T</w:t>
      </w:r>
      <w:r w:rsidR="008B74B9">
        <w:rPr>
          <w:rFonts w:ascii="Palatino Linotype" w:hAnsi="Palatino Linotype" w:cs="Times New Roman"/>
          <w:sz w:val="20"/>
          <w:szCs w:val="20"/>
          <w:lang w:val="en-US"/>
        </w:rPr>
        <w:t>HREE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 specific </w:t>
      </w:r>
      <w:r w:rsidR="00A01892">
        <w:rPr>
          <w:rFonts w:ascii="Palatino Linotype" w:hAnsi="Palatino Linotype" w:cs="Times New Roman"/>
          <w:sz w:val="20"/>
          <w:szCs w:val="20"/>
          <w:lang w:val="en-US"/>
        </w:rPr>
        <w:t xml:space="preserve">concepts related to political geography in the film </w:t>
      </w:r>
      <w:r w:rsidR="00A01892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Black Panther</w:t>
      </w:r>
      <w:r w:rsidR="00A01892">
        <w:rPr>
          <w:rFonts w:ascii="Palatino Linotype" w:hAnsi="Palatino Linotype" w:cs="Times New Roman"/>
          <w:sz w:val="20"/>
          <w:szCs w:val="20"/>
          <w:lang w:val="en-US"/>
        </w:rPr>
        <w:t xml:space="preserve">, with evidence from the film to support each concept.  </w:t>
      </w:r>
    </w:p>
    <w:p w14:paraId="1B2E9F39" w14:textId="2E7303F8" w:rsidR="00A01892" w:rsidRDefault="00A01892" w:rsidP="00A01892">
      <w:pPr>
        <w:ind w:left="720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sz w:val="20"/>
          <w:szCs w:val="20"/>
          <w:lang w:val="en-US"/>
        </w:rPr>
        <w:t xml:space="preserve">B.  Explain TWO specific concepts related to cultural geography in </w:t>
      </w:r>
      <w:r>
        <w:rPr>
          <w:rFonts w:ascii="Palatino Linotype" w:hAnsi="Palatino Linotype" w:cs="Times New Roman"/>
          <w:i/>
          <w:iCs/>
          <w:sz w:val="20"/>
          <w:szCs w:val="20"/>
          <w:lang w:val="en-US"/>
        </w:rPr>
        <w:t>Black Panther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, with evidence from the film to support each concept.  </w:t>
      </w:r>
    </w:p>
    <w:p w14:paraId="0D6C202E" w14:textId="472A750A" w:rsidR="00A01892" w:rsidRDefault="00A01892" w:rsidP="00A01892">
      <w:pPr>
        <w:ind w:left="720"/>
        <w:rPr>
          <w:rFonts w:ascii="Palatino Linotype" w:hAnsi="Palatino Linotype" w:cs="Times New Roman"/>
          <w:sz w:val="20"/>
          <w:szCs w:val="20"/>
          <w:lang w:val="en-US"/>
        </w:rPr>
      </w:pPr>
      <w:r w:rsidRPr="01CCF766">
        <w:rPr>
          <w:rFonts w:ascii="Palatino Linotype" w:hAnsi="Palatino Linotype" w:cs="Times New Roman"/>
          <w:sz w:val="20"/>
          <w:szCs w:val="20"/>
          <w:lang w:val="en-US"/>
        </w:rPr>
        <w:t xml:space="preserve">C.  Watch Chimamanda Adichie’s Ted Talk </w:t>
      </w:r>
      <w:hyperlink r:id="rId4">
        <w:r w:rsidRPr="01CCF766">
          <w:rPr>
            <w:rStyle w:val="Hyperlink"/>
            <w:rFonts w:ascii="Palatino Linotype" w:hAnsi="Palatino Linotype" w:cs="Times New Roman"/>
            <w:sz w:val="20"/>
            <w:szCs w:val="20"/>
            <w:lang w:val="en-US"/>
          </w:rPr>
          <w:t>“The Danger of a Single Story.”</w:t>
        </w:r>
      </w:hyperlink>
      <w:r w:rsidRPr="01CCF766">
        <w:rPr>
          <w:rFonts w:ascii="Palatino Linotype" w:hAnsi="Palatino Linotype" w:cs="Times New Roman"/>
          <w:sz w:val="20"/>
          <w:szCs w:val="20"/>
          <w:lang w:val="en-US"/>
        </w:rPr>
        <w:t xml:space="preserve">  Explain how this lecture relates to the overall message of </w:t>
      </w:r>
      <w:r w:rsidRPr="01CCF766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Black Panther</w:t>
      </w:r>
      <w:r w:rsidRPr="01CCF766">
        <w:rPr>
          <w:rFonts w:ascii="Palatino Linotype" w:hAnsi="Palatino Linotype" w:cs="Times New Roman"/>
          <w:sz w:val="20"/>
          <w:szCs w:val="20"/>
          <w:lang w:val="en-US"/>
        </w:rPr>
        <w:t xml:space="preserve">.  Explain how this lecture relates to the overall message of this course.  </w:t>
      </w:r>
    </w:p>
    <w:p w14:paraId="0BA3DE15" w14:textId="6E685DF7" w:rsidR="00A01892" w:rsidRDefault="00A01892" w:rsidP="00A01892">
      <w:pPr>
        <w:rPr>
          <w:rFonts w:ascii="Palatino Linotype" w:hAnsi="Palatino Linotype" w:cs="Times New Roman"/>
          <w:sz w:val="20"/>
          <w:szCs w:val="20"/>
          <w:lang w:val="en-US"/>
        </w:rPr>
      </w:pPr>
    </w:p>
    <w:p w14:paraId="34E9C870" w14:textId="61FFF26A" w:rsidR="00A01892" w:rsidRDefault="00A01892" w:rsidP="00A01892">
      <w:pPr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sz w:val="20"/>
          <w:szCs w:val="20"/>
          <w:lang w:val="en-US"/>
        </w:rPr>
        <w:t xml:space="preserve">3.  The film </w:t>
      </w:r>
      <w:r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Zootopia 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contains several ideas related to cultural geography.  </w:t>
      </w:r>
    </w:p>
    <w:p w14:paraId="3303C90A" w14:textId="3E57512A" w:rsidR="00A01892" w:rsidRDefault="00A01892" w:rsidP="007464DD">
      <w:pPr>
        <w:ind w:left="720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sz w:val="20"/>
          <w:szCs w:val="20"/>
          <w:lang w:val="en-US"/>
        </w:rPr>
        <w:t xml:space="preserve">A.  </w:t>
      </w:r>
      <w:r w:rsidR="007464DD">
        <w:rPr>
          <w:rFonts w:ascii="Palatino Linotype" w:hAnsi="Palatino Linotype" w:cs="Times New Roman"/>
          <w:sz w:val="20"/>
          <w:szCs w:val="20"/>
          <w:lang w:val="en-US"/>
        </w:rPr>
        <w:t xml:space="preserve">Define race.  Explain TWO specific statements regarding race in the film </w:t>
      </w:r>
      <w:r w:rsidR="007464DD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Zootopia</w:t>
      </w:r>
      <w:r w:rsidR="007464DD">
        <w:rPr>
          <w:rFonts w:ascii="Palatino Linotype" w:hAnsi="Palatino Linotype" w:cs="Times New Roman"/>
          <w:sz w:val="20"/>
          <w:szCs w:val="20"/>
          <w:lang w:val="en-US"/>
        </w:rPr>
        <w:t>, with evidence from the film to support each statement.</w:t>
      </w:r>
    </w:p>
    <w:p w14:paraId="36D192EC" w14:textId="3F0B83DA" w:rsidR="007464DD" w:rsidRDefault="007464DD" w:rsidP="007464DD">
      <w:pPr>
        <w:ind w:left="720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sz w:val="20"/>
          <w:szCs w:val="20"/>
          <w:lang w:val="en-US"/>
        </w:rPr>
        <w:lastRenderedPageBreak/>
        <w:t xml:space="preserve">B.  </w:t>
      </w:r>
      <w:proofErr w:type="gramStart"/>
      <w:r>
        <w:rPr>
          <w:rFonts w:ascii="Palatino Linotype" w:hAnsi="Palatino Linotype" w:cs="Times New Roman"/>
          <w:sz w:val="20"/>
          <w:szCs w:val="20"/>
          <w:lang w:val="en-US"/>
        </w:rPr>
        <w:t>With regard to</w:t>
      </w:r>
      <w:proofErr w:type="gramEnd"/>
      <w:r>
        <w:rPr>
          <w:rFonts w:ascii="Palatino Linotype" w:hAnsi="Palatino Linotype" w:cs="Times New Roman"/>
          <w:sz w:val="20"/>
          <w:szCs w:val="20"/>
          <w:lang w:val="en-US"/>
        </w:rPr>
        <w:t xml:space="preserve"> race and ethnicity, describe the spatial distribution of people in a typical American city.  Explain, using evidence from </w:t>
      </w:r>
      <w:r>
        <w:rPr>
          <w:rFonts w:ascii="Palatino Linotype" w:hAnsi="Palatino Linotype" w:cs="Times New Roman"/>
          <w:i/>
          <w:iCs/>
          <w:sz w:val="20"/>
          <w:szCs w:val="20"/>
          <w:lang w:val="en-US"/>
        </w:rPr>
        <w:t>Zootopia</w:t>
      </w:r>
      <w:r>
        <w:rPr>
          <w:rFonts w:ascii="Palatino Linotype" w:hAnsi="Palatino Linotype" w:cs="Times New Roman"/>
          <w:sz w:val="20"/>
          <w:szCs w:val="20"/>
          <w:lang w:val="en-US"/>
        </w:rPr>
        <w:t>, how this spatial distribution is reflected in the film.</w:t>
      </w:r>
    </w:p>
    <w:p w14:paraId="4F6ED99E" w14:textId="252BC059" w:rsidR="007464DD" w:rsidRDefault="007464DD" w:rsidP="007464DD">
      <w:pPr>
        <w:ind w:left="720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sz w:val="20"/>
          <w:szCs w:val="20"/>
          <w:lang w:val="en-US"/>
        </w:rPr>
        <w:t xml:space="preserve">C.  Watch Chimamanda Adichie’s Ted Talk “The Danger of a Single Story.”  Explain how this lecture relates to the overall message of </w:t>
      </w:r>
      <w:r>
        <w:rPr>
          <w:rFonts w:ascii="Palatino Linotype" w:hAnsi="Palatino Linotype" w:cs="Times New Roman"/>
          <w:i/>
          <w:iCs/>
          <w:sz w:val="20"/>
          <w:szCs w:val="20"/>
          <w:lang w:val="en-US"/>
        </w:rPr>
        <w:t>Zootopia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.  Explain how this lecture relates to the overall message of this course.  </w:t>
      </w:r>
    </w:p>
    <w:p w14:paraId="37CE137F" w14:textId="77777777" w:rsidR="007464DD" w:rsidRPr="007464DD" w:rsidRDefault="007464DD" w:rsidP="007464DD">
      <w:pPr>
        <w:ind w:left="720"/>
        <w:rPr>
          <w:lang w:val="en-US"/>
        </w:rPr>
      </w:pPr>
    </w:p>
    <w:sectPr w:rsidR="007464DD" w:rsidRPr="0074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FE"/>
    <w:rsid w:val="001D113A"/>
    <w:rsid w:val="002C25EC"/>
    <w:rsid w:val="0030129B"/>
    <w:rsid w:val="007464DD"/>
    <w:rsid w:val="008752E5"/>
    <w:rsid w:val="008B74B9"/>
    <w:rsid w:val="00910337"/>
    <w:rsid w:val="00A01892"/>
    <w:rsid w:val="00A55529"/>
    <w:rsid w:val="00AE547E"/>
    <w:rsid w:val="00C00EFE"/>
    <w:rsid w:val="01CCF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1AE1"/>
  <w15:chartTrackingRefBased/>
  <w15:docId w15:val="{C47CC30C-D65E-465C-855E-1FA9F234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0EFE"/>
    <w:pPr>
      <w:spacing w:after="200" w:line="276" w:lineRule="auto"/>
    </w:pPr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chimamanda_ngozi_adichie_the_danger_of_a_single_story?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Prill</dc:creator>
  <cp:keywords/>
  <dc:description/>
  <cp:lastModifiedBy>Angela Santana-Chapin</cp:lastModifiedBy>
  <cp:revision>2</cp:revision>
  <dcterms:created xsi:type="dcterms:W3CDTF">2020-05-15T14:32:00Z</dcterms:created>
  <dcterms:modified xsi:type="dcterms:W3CDTF">2020-05-15T14:32:00Z</dcterms:modified>
</cp:coreProperties>
</file>